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F8" w:rsidRDefault="00C71EF8" w:rsidP="00C71EF8">
      <w:pPr>
        <w:jc w:val="center"/>
        <w:rPr>
          <w:rFonts w:ascii="Bookman Old Style" w:hAnsi="Bookman Old Style"/>
          <w:sz w:val="28"/>
        </w:rPr>
      </w:pPr>
      <w:r>
        <w:rPr>
          <w:rFonts w:ascii="Bookman Old Style" w:hAnsi="Bookman Old Style"/>
          <w:noProof/>
          <w:sz w:val="28"/>
          <w:lang w:eastAsia="ru-RU"/>
        </w:rPr>
        <w:drawing>
          <wp:inline distT="0" distB="0" distL="0" distR="0">
            <wp:extent cx="581025" cy="7239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C71EF8" w:rsidRDefault="00C71EF8" w:rsidP="00C71EF8">
      <w:pPr>
        <w:spacing w:after="0" w:line="240" w:lineRule="auto"/>
        <w:jc w:val="center"/>
        <w:rPr>
          <w:rFonts w:ascii="Bookman Old Style" w:hAnsi="Bookman Old Style"/>
          <w:sz w:val="28"/>
        </w:rPr>
      </w:pPr>
      <w:r>
        <w:rPr>
          <w:rFonts w:ascii="Bookman Old Style" w:hAnsi="Bookman Old Style"/>
          <w:sz w:val="28"/>
        </w:rPr>
        <w:t>Земское собрание</w:t>
      </w:r>
    </w:p>
    <w:p w:rsidR="00C71EF8" w:rsidRDefault="00C71EF8" w:rsidP="00C71EF8">
      <w:pPr>
        <w:spacing w:after="0" w:line="240" w:lineRule="auto"/>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C71EF8" w:rsidRDefault="00C71EF8" w:rsidP="00C71EF8">
      <w:pPr>
        <w:spacing w:after="0" w:line="240" w:lineRule="auto"/>
        <w:jc w:val="center"/>
        <w:rPr>
          <w:rFonts w:ascii="Bookman Old Style" w:hAnsi="Bookman Old Style"/>
          <w:sz w:val="28"/>
        </w:rPr>
      </w:pPr>
      <w:r>
        <w:rPr>
          <w:rFonts w:ascii="Bookman Old Style" w:hAnsi="Bookman Old Style"/>
          <w:sz w:val="28"/>
        </w:rPr>
        <w:t xml:space="preserve">Нижегородской области </w:t>
      </w:r>
    </w:p>
    <w:p w:rsidR="00C71EF8" w:rsidRDefault="00C71EF8" w:rsidP="00C71EF8">
      <w:pPr>
        <w:keepNext/>
        <w:jc w:val="center"/>
        <w:outlineLvl w:val="0"/>
        <w:rPr>
          <w:rFonts w:ascii="Bookman Old Style" w:hAnsi="Bookman Old Style"/>
          <w:b/>
          <w:bCs/>
          <w:sz w:val="48"/>
        </w:rPr>
      </w:pPr>
      <w:r>
        <w:rPr>
          <w:rFonts w:ascii="Bookman Old Style" w:hAnsi="Bookman Old Style"/>
          <w:b/>
          <w:bCs/>
          <w:sz w:val="48"/>
        </w:rPr>
        <w:t>Р Е Ш Е Н И Е</w:t>
      </w:r>
    </w:p>
    <w:p w:rsidR="00C71EF8" w:rsidRDefault="00EB2FFD" w:rsidP="00C71EF8">
      <w:pPr>
        <w:shd w:val="clear" w:color="auto" w:fill="FFFFFF"/>
        <w:spacing w:before="298"/>
        <w:ind w:left="-567"/>
        <w:rPr>
          <w:color w:val="000000"/>
          <w:sz w:val="28"/>
        </w:rPr>
      </w:pPr>
      <w:r>
        <w:rPr>
          <w:noProof/>
        </w:rPr>
        <w:pict>
          <v:line id="Line 4" o:spid="_x0000_s1026" style="position:absolute;left:0;text-align:left;z-index:251660288;visibility:visible;mso-wrap-distance-top:-1e-4mm;mso-wrap-distance-bottom:-1e-4mm"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KVK/jEAIA&#10;ACkEAAAOAAAAAAAAAAAAAAAAAC4CAABkcnMvZTJvRG9jLnhtbFBLAQItABQABgAIAAAAIQC0b5Br&#10;2wAAAAkBAAAPAAAAAAAAAAAAAAAAAGoEAABkcnMvZG93bnJldi54bWxQSwUGAAAAAAQABADzAAAA&#10;cgUAAAAA&#10;" strokeweight="3pt"/>
        </w:pict>
      </w:r>
      <w:r>
        <w:rPr>
          <w:noProof/>
        </w:rPr>
        <w:pict>
          <v:line id="Line 5" o:spid="_x0000_s1027" style="position:absolute;left:0;text-align:left;z-index:251661312;visibility:visible;mso-wrap-distance-top:-1e-4mm;mso-wrap-distance-bottom:-1e-4mm"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K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GeG&#10;Mr0SAgAAKAQAAA4AAAAAAAAAAAAAAAAALgIAAGRycy9lMm9Eb2MueG1sUEsBAi0AFAAGAAgAAAAh&#10;AEUzGx3eAAAACQEAAA8AAAAAAAAAAAAAAAAAbAQAAGRycy9kb3ducmV2LnhtbFBLBQYAAAAABAAE&#10;APMAAAB3BQAAAAA=&#10;"/>
        </w:pict>
      </w:r>
    </w:p>
    <w:p w:rsidR="00C71EF8" w:rsidRDefault="00EB2FFD" w:rsidP="00C71EF8">
      <w:pPr>
        <w:jc w:val="both"/>
        <w:rPr>
          <w:sz w:val="28"/>
          <w:szCs w:val="28"/>
        </w:rPr>
      </w:pPr>
      <w:r>
        <w:rPr>
          <w:sz w:val="28"/>
          <w:szCs w:val="28"/>
        </w:rPr>
        <w:t>16.02.2017</w:t>
      </w:r>
      <w:r w:rsidR="008207C9">
        <w:rPr>
          <w:sz w:val="28"/>
          <w:szCs w:val="28"/>
        </w:rPr>
        <w:t xml:space="preserve"> </w:t>
      </w:r>
      <w:r w:rsidR="00E3080B">
        <w:rPr>
          <w:sz w:val="28"/>
          <w:szCs w:val="28"/>
        </w:rPr>
        <w:t xml:space="preserve">г.                                                                                                       </w:t>
      </w:r>
      <w:r w:rsidR="00E3080B" w:rsidRPr="00E3080B">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09</w:t>
      </w:r>
    </w:p>
    <w:p w:rsidR="00C71EF8" w:rsidRPr="00C71EF8" w:rsidRDefault="00C71EF8" w:rsidP="00C71EF8">
      <w:pPr>
        <w:spacing w:after="0" w:line="240" w:lineRule="auto"/>
        <w:jc w:val="center"/>
        <w:rPr>
          <w:rFonts w:ascii="Times New Roman" w:hAnsi="Times New Roman" w:cs="Times New Roman"/>
          <w:b/>
          <w:sz w:val="28"/>
          <w:szCs w:val="28"/>
        </w:rPr>
      </w:pPr>
      <w:r w:rsidRPr="00C71EF8">
        <w:rPr>
          <w:rFonts w:ascii="Times New Roman" w:hAnsi="Times New Roman" w:cs="Times New Roman"/>
          <w:b/>
          <w:sz w:val="28"/>
          <w:szCs w:val="28"/>
        </w:rPr>
        <w:t>О внесении изменений в Положени</w:t>
      </w:r>
      <w:r w:rsidR="00EF2DEA">
        <w:rPr>
          <w:rFonts w:ascii="Times New Roman" w:hAnsi="Times New Roman" w:cs="Times New Roman"/>
          <w:b/>
          <w:sz w:val="28"/>
          <w:szCs w:val="28"/>
        </w:rPr>
        <w:t>е</w:t>
      </w:r>
      <w:r w:rsidRPr="00C71EF8">
        <w:rPr>
          <w:rFonts w:ascii="Times New Roman" w:hAnsi="Times New Roman" w:cs="Times New Roman"/>
          <w:b/>
          <w:sz w:val="28"/>
          <w:szCs w:val="28"/>
        </w:rPr>
        <w:t xml:space="preserve"> о муниципальной службе в</w:t>
      </w:r>
    </w:p>
    <w:p w:rsidR="00C71EF8" w:rsidRDefault="00C71EF8" w:rsidP="00E3080B">
      <w:pPr>
        <w:spacing w:after="0" w:line="240" w:lineRule="auto"/>
        <w:jc w:val="center"/>
        <w:rPr>
          <w:rFonts w:ascii="Times New Roman" w:hAnsi="Times New Roman" w:cs="Times New Roman"/>
          <w:sz w:val="28"/>
          <w:szCs w:val="28"/>
        </w:rPr>
      </w:pPr>
      <w:r w:rsidRPr="00C71EF8">
        <w:rPr>
          <w:rFonts w:ascii="Times New Roman" w:hAnsi="Times New Roman" w:cs="Times New Roman"/>
          <w:b/>
          <w:sz w:val="28"/>
          <w:szCs w:val="28"/>
        </w:rPr>
        <w:t>Большемурашкинском муниципальном районе</w:t>
      </w:r>
    </w:p>
    <w:p w:rsidR="00C71EF8" w:rsidRDefault="00C71EF8" w:rsidP="00C71EF8">
      <w:pPr>
        <w:pStyle w:val="ConsPlusNormal"/>
        <w:widowControl/>
        <w:ind w:firstLine="0"/>
        <w:jc w:val="right"/>
        <w:rPr>
          <w:rFonts w:ascii="Times New Roman" w:hAnsi="Times New Roman" w:cs="Times New Roman"/>
          <w:sz w:val="28"/>
          <w:szCs w:val="28"/>
        </w:rPr>
      </w:pPr>
    </w:p>
    <w:p w:rsidR="0096466A" w:rsidRDefault="00C71EF8" w:rsidP="0096466A">
      <w:pPr>
        <w:spacing w:after="0" w:line="240" w:lineRule="atLeast"/>
        <w:jc w:val="both"/>
        <w:rPr>
          <w:rFonts w:ascii="Times New Roman" w:hAnsi="Times New Roman" w:cs="Times New Roman"/>
          <w:sz w:val="28"/>
          <w:szCs w:val="28"/>
        </w:rPr>
      </w:pPr>
      <w:r w:rsidRPr="00EF2DEA">
        <w:rPr>
          <w:rFonts w:ascii="Times New Roman" w:hAnsi="Times New Roman" w:cs="Times New Roman"/>
          <w:sz w:val="28"/>
          <w:szCs w:val="28"/>
        </w:rPr>
        <w:t xml:space="preserve">     </w:t>
      </w:r>
      <w:r w:rsidR="0096466A">
        <w:rPr>
          <w:rFonts w:ascii="Times New Roman" w:hAnsi="Times New Roman" w:cs="Times New Roman"/>
          <w:sz w:val="28"/>
          <w:szCs w:val="28"/>
        </w:rPr>
        <w:t xml:space="preserve">    </w:t>
      </w:r>
      <w:r w:rsidRPr="00EF2DEA">
        <w:rPr>
          <w:rFonts w:ascii="Times New Roman" w:hAnsi="Times New Roman" w:cs="Times New Roman"/>
          <w:sz w:val="28"/>
          <w:szCs w:val="28"/>
        </w:rPr>
        <w:t>В соответствии с Законом Нижегородской области от 3 августа 2007 года № 99-З «О муниципальной службе в Нижегородской области» (в ред</w:t>
      </w:r>
      <w:r w:rsidR="00CE050B">
        <w:rPr>
          <w:rFonts w:ascii="Times New Roman" w:hAnsi="Times New Roman" w:cs="Times New Roman"/>
          <w:sz w:val="28"/>
          <w:szCs w:val="28"/>
        </w:rPr>
        <w:t>акции</w:t>
      </w:r>
      <w:r w:rsidR="001422F3">
        <w:rPr>
          <w:rFonts w:ascii="Times New Roman" w:hAnsi="Times New Roman" w:cs="Times New Roman"/>
          <w:sz w:val="28"/>
          <w:szCs w:val="28"/>
        </w:rPr>
        <w:t xml:space="preserve"> закона</w:t>
      </w:r>
      <w:r w:rsidRPr="00EF2DEA">
        <w:rPr>
          <w:rFonts w:ascii="Times New Roman" w:hAnsi="Times New Roman" w:cs="Times New Roman"/>
          <w:sz w:val="28"/>
          <w:szCs w:val="28"/>
        </w:rPr>
        <w:t xml:space="preserve"> от  </w:t>
      </w:r>
      <w:r w:rsidR="00D67671">
        <w:rPr>
          <w:rFonts w:ascii="Times New Roman" w:hAnsi="Times New Roman" w:cs="Times New Roman"/>
          <w:sz w:val="28"/>
          <w:szCs w:val="28"/>
        </w:rPr>
        <w:t>01</w:t>
      </w:r>
      <w:r w:rsidRPr="00EF2DEA">
        <w:rPr>
          <w:rFonts w:ascii="Times New Roman" w:hAnsi="Times New Roman" w:cs="Times New Roman"/>
          <w:sz w:val="28"/>
          <w:szCs w:val="28"/>
        </w:rPr>
        <w:t>.0</w:t>
      </w:r>
      <w:r w:rsidR="00D67671">
        <w:rPr>
          <w:rFonts w:ascii="Times New Roman" w:hAnsi="Times New Roman" w:cs="Times New Roman"/>
          <w:sz w:val="28"/>
          <w:szCs w:val="28"/>
        </w:rPr>
        <w:t>2</w:t>
      </w:r>
      <w:r w:rsidRPr="00EF2DEA">
        <w:rPr>
          <w:rFonts w:ascii="Times New Roman" w:hAnsi="Times New Roman" w:cs="Times New Roman"/>
          <w:sz w:val="28"/>
          <w:szCs w:val="28"/>
        </w:rPr>
        <w:t>.201</w:t>
      </w:r>
      <w:r w:rsidR="00D67671">
        <w:rPr>
          <w:rFonts w:ascii="Times New Roman" w:hAnsi="Times New Roman" w:cs="Times New Roman"/>
          <w:sz w:val="28"/>
          <w:szCs w:val="28"/>
        </w:rPr>
        <w:t>7</w:t>
      </w:r>
      <w:r w:rsidR="001422F3">
        <w:rPr>
          <w:rFonts w:ascii="Times New Roman" w:hAnsi="Times New Roman" w:cs="Times New Roman"/>
          <w:sz w:val="28"/>
          <w:szCs w:val="28"/>
        </w:rPr>
        <w:t xml:space="preserve"> </w:t>
      </w:r>
      <w:r w:rsidRPr="00EF2DEA">
        <w:rPr>
          <w:rFonts w:ascii="Times New Roman" w:hAnsi="Times New Roman" w:cs="Times New Roman"/>
          <w:sz w:val="28"/>
          <w:szCs w:val="28"/>
        </w:rPr>
        <w:t>г</w:t>
      </w:r>
      <w:r w:rsidR="001422F3">
        <w:rPr>
          <w:rFonts w:ascii="Times New Roman" w:hAnsi="Times New Roman" w:cs="Times New Roman"/>
          <w:sz w:val="28"/>
          <w:szCs w:val="28"/>
        </w:rPr>
        <w:t>.</w:t>
      </w:r>
      <w:r w:rsidRPr="00EF2DEA">
        <w:rPr>
          <w:rFonts w:ascii="Times New Roman" w:hAnsi="Times New Roman" w:cs="Times New Roman"/>
          <w:sz w:val="28"/>
          <w:szCs w:val="28"/>
        </w:rPr>
        <w:t xml:space="preserve"> № </w:t>
      </w:r>
      <w:r w:rsidR="00D67671">
        <w:rPr>
          <w:rFonts w:ascii="Times New Roman" w:hAnsi="Times New Roman" w:cs="Times New Roman"/>
          <w:sz w:val="28"/>
          <w:szCs w:val="28"/>
        </w:rPr>
        <w:t>8</w:t>
      </w:r>
      <w:r w:rsidRPr="00EF2DEA">
        <w:rPr>
          <w:rFonts w:ascii="Times New Roman" w:hAnsi="Times New Roman" w:cs="Times New Roman"/>
          <w:sz w:val="28"/>
          <w:szCs w:val="28"/>
        </w:rPr>
        <w:t>-З</w:t>
      </w:r>
      <w:r w:rsidR="0096466A">
        <w:rPr>
          <w:rFonts w:ascii="Times New Roman" w:hAnsi="Times New Roman" w:cs="Times New Roman"/>
          <w:sz w:val="28"/>
          <w:szCs w:val="28"/>
        </w:rPr>
        <w:t xml:space="preserve"> </w:t>
      </w:r>
      <w:r w:rsidR="0096466A" w:rsidRPr="001422F3">
        <w:rPr>
          <w:rFonts w:ascii="Times New Roman" w:eastAsia="Calibri" w:hAnsi="Times New Roman" w:cs="Times New Roman"/>
          <w:sz w:val="28"/>
          <w:szCs w:val="28"/>
        </w:rPr>
        <w:t>«О внесении изменений в Закон Нижегородской области «О муниципальной службе в Нижегородской области»</w:t>
      </w:r>
      <w:r w:rsidRPr="00EF2DEA">
        <w:rPr>
          <w:rFonts w:ascii="Times New Roman" w:hAnsi="Times New Roman" w:cs="Times New Roman"/>
          <w:sz w:val="28"/>
          <w:szCs w:val="28"/>
        </w:rPr>
        <w:t xml:space="preserve">)  </w:t>
      </w:r>
    </w:p>
    <w:p w:rsidR="00C71EF8" w:rsidRDefault="0096466A" w:rsidP="0096466A">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C71EF8" w:rsidRPr="00EF2DEA">
        <w:rPr>
          <w:rFonts w:ascii="Times New Roman" w:hAnsi="Times New Roman" w:cs="Times New Roman"/>
          <w:sz w:val="28"/>
          <w:szCs w:val="28"/>
        </w:rPr>
        <w:t xml:space="preserve">Земское  собрание   </w:t>
      </w:r>
      <w:r w:rsidR="00C71EF8" w:rsidRPr="00EF2DEA">
        <w:rPr>
          <w:rFonts w:ascii="Times New Roman" w:hAnsi="Times New Roman" w:cs="Times New Roman"/>
          <w:b/>
          <w:sz w:val="28"/>
          <w:szCs w:val="28"/>
        </w:rPr>
        <w:t>р е ш и л о:</w:t>
      </w:r>
    </w:p>
    <w:p w:rsidR="00C71EF8" w:rsidRPr="00EF2DEA" w:rsidRDefault="0096466A" w:rsidP="0096466A">
      <w:pPr>
        <w:pStyle w:val="a3"/>
        <w:spacing w:after="0" w:line="240" w:lineRule="auto"/>
        <w:ind w:left="0" w:firstLine="225"/>
        <w:jc w:val="both"/>
        <w:rPr>
          <w:rFonts w:ascii="Times New Roman" w:hAnsi="Times New Roman" w:cs="Times New Roman"/>
          <w:sz w:val="28"/>
          <w:szCs w:val="28"/>
        </w:rPr>
      </w:pPr>
      <w:r>
        <w:rPr>
          <w:rFonts w:ascii="Times New Roman" w:hAnsi="Times New Roman" w:cs="Times New Roman"/>
          <w:sz w:val="28"/>
          <w:szCs w:val="28"/>
        </w:rPr>
        <w:t xml:space="preserve">          1.</w:t>
      </w:r>
      <w:r w:rsidR="00EF2DEA" w:rsidRPr="00EF2DEA">
        <w:rPr>
          <w:rFonts w:ascii="Times New Roman" w:hAnsi="Times New Roman" w:cs="Times New Roman"/>
          <w:sz w:val="28"/>
          <w:szCs w:val="28"/>
        </w:rPr>
        <w:t>Внести изменения в Положение о муниципальной службе в Большемурашкинском муниципальном районе</w:t>
      </w:r>
      <w:r w:rsidR="00E3080B">
        <w:rPr>
          <w:rFonts w:ascii="Times New Roman" w:hAnsi="Times New Roman" w:cs="Times New Roman"/>
          <w:sz w:val="28"/>
          <w:szCs w:val="28"/>
        </w:rPr>
        <w:t>,</w:t>
      </w:r>
      <w:r w:rsidR="00EF2DEA" w:rsidRPr="00EF2DEA">
        <w:rPr>
          <w:rFonts w:ascii="Times New Roman" w:hAnsi="Times New Roman" w:cs="Times New Roman"/>
          <w:sz w:val="28"/>
          <w:szCs w:val="28"/>
        </w:rPr>
        <w:t xml:space="preserve"> утвержденное  решением Земского собрания от 29.04.2008 г</w:t>
      </w:r>
      <w:r w:rsidR="00CE050B">
        <w:rPr>
          <w:rFonts w:ascii="Times New Roman" w:hAnsi="Times New Roman" w:cs="Times New Roman"/>
          <w:sz w:val="28"/>
          <w:szCs w:val="28"/>
        </w:rPr>
        <w:t>.</w:t>
      </w:r>
      <w:r w:rsidR="00EF2DEA" w:rsidRPr="00EF2DEA">
        <w:rPr>
          <w:rFonts w:ascii="Times New Roman" w:hAnsi="Times New Roman" w:cs="Times New Roman"/>
          <w:sz w:val="28"/>
          <w:szCs w:val="28"/>
        </w:rPr>
        <w:t xml:space="preserve">  № 29 </w:t>
      </w:r>
      <w:r w:rsidR="00C71EF8" w:rsidRPr="00EF2DEA">
        <w:rPr>
          <w:rFonts w:ascii="Times New Roman" w:hAnsi="Times New Roman" w:cs="Times New Roman"/>
          <w:sz w:val="24"/>
          <w:szCs w:val="24"/>
        </w:rPr>
        <w:t xml:space="preserve">( </w:t>
      </w:r>
      <w:r w:rsidR="00C71EF8" w:rsidRPr="00EF2DEA">
        <w:rPr>
          <w:rFonts w:ascii="Times New Roman" w:hAnsi="Times New Roman" w:cs="Times New Roman"/>
          <w:sz w:val="28"/>
          <w:szCs w:val="28"/>
        </w:rPr>
        <w:t>с измен</w:t>
      </w:r>
      <w:r w:rsidR="00CE050B">
        <w:rPr>
          <w:rFonts w:ascii="Times New Roman" w:hAnsi="Times New Roman" w:cs="Times New Roman"/>
          <w:sz w:val="28"/>
          <w:szCs w:val="28"/>
        </w:rPr>
        <w:t>ениями</w:t>
      </w:r>
      <w:r w:rsidR="00C71EF8" w:rsidRPr="00EF2DEA">
        <w:rPr>
          <w:rFonts w:ascii="Times New Roman" w:hAnsi="Times New Roman" w:cs="Times New Roman"/>
          <w:sz w:val="28"/>
          <w:szCs w:val="28"/>
        </w:rPr>
        <w:t>,  внесенными реш</w:t>
      </w:r>
      <w:r w:rsidR="00CE050B">
        <w:rPr>
          <w:rFonts w:ascii="Times New Roman" w:hAnsi="Times New Roman" w:cs="Times New Roman"/>
          <w:sz w:val="28"/>
          <w:szCs w:val="28"/>
        </w:rPr>
        <w:t>ениями</w:t>
      </w:r>
      <w:r w:rsidR="00C71EF8" w:rsidRPr="00EF2DEA">
        <w:rPr>
          <w:rFonts w:ascii="Times New Roman" w:hAnsi="Times New Roman" w:cs="Times New Roman"/>
          <w:sz w:val="28"/>
          <w:szCs w:val="28"/>
        </w:rPr>
        <w:t xml:space="preserve"> от 30.04.2009 г. № 28, от 22.09.2009 г.№</w:t>
      </w:r>
      <w:r w:rsidR="00CE050B">
        <w:rPr>
          <w:rFonts w:ascii="Times New Roman" w:hAnsi="Times New Roman" w:cs="Times New Roman"/>
          <w:sz w:val="28"/>
          <w:szCs w:val="28"/>
        </w:rPr>
        <w:t xml:space="preserve"> </w:t>
      </w:r>
      <w:r w:rsidR="00C71EF8" w:rsidRPr="00EF2DEA">
        <w:rPr>
          <w:rFonts w:ascii="Times New Roman" w:hAnsi="Times New Roman" w:cs="Times New Roman"/>
          <w:sz w:val="28"/>
          <w:szCs w:val="28"/>
        </w:rPr>
        <w:t>57, от 29.03.2012 г. № 16, от 21.02.2013</w:t>
      </w:r>
      <w:r w:rsidR="00CE050B">
        <w:rPr>
          <w:rFonts w:ascii="Times New Roman" w:hAnsi="Times New Roman" w:cs="Times New Roman"/>
          <w:sz w:val="28"/>
          <w:szCs w:val="28"/>
        </w:rPr>
        <w:t xml:space="preserve"> </w:t>
      </w:r>
      <w:r w:rsidR="00C71EF8" w:rsidRPr="00EF2DEA">
        <w:rPr>
          <w:rFonts w:ascii="Times New Roman" w:hAnsi="Times New Roman" w:cs="Times New Roman"/>
          <w:sz w:val="28"/>
          <w:szCs w:val="28"/>
        </w:rPr>
        <w:t>г.</w:t>
      </w:r>
      <w:r w:rsidR="00E3080B">
        <w:rPr>
          <w:rFonts w:ascii="Times New Roman" w:hAnsi="Times New Roman" w:cs="Times New Roman"/>
          <w:sz w:val="28"/>
          <w:szCs w:val="28"/>
        </w:rPr>
        <w:t xml:space="preserve"> </w:t>
      </w:r>
      <w:r w:rsidR="00C71EF8" w:rsidRPr="00EF2DEA">
        <w:rPr>
          <w:rFonts w:ascii="Times New Roman" w:hAnsi="Times New Roman" w:cs="Times New Roman"/>
          <w:sz w:val="28"/>
          <w:szCs w:val="28"/>
        </w:rPr>
        <w:t xml:space="preserve"> № 03</w:t>
      </w:r>
      <w:r w:rsidR="00E3080B">
        <w:rPr>
          <w:rFonts w:ascii="Times New Roman" w:hAnsi="Times New Roman" w:cs="Times New Roman"/>
          <w:sz w:val="28"/>
          <w:szCs w:val="28"/>
        </w:rPr>
        <w:t>,</w:t>
      </w:r>
      <w:r w:rsidR="00C71EF8" w:rsidRPr="00EF2DEA">
        <w:rPr>
          <w:rFonts w:ascii="Times New Roman" w:hAnsi="Times New Roman" w:cs="Times New Roman"/>
          <w:sz w:val="28"/>
          <w:szCs w:val="28"/>
        </w:rPr>
        <w:t xml:space="preserve"> от 17.06.2013 г. № 28, от 31.10.2013</w:t>
      </w:r>
      <w:r w:rsidR="00CE050B">
        <w:rPr>
          <w:rFonts w:ascii="Times New Roman" w:hAnsi="Times New Roman" w:cs="Times New Roman"/>
          <w:sz w:val="28"/>
          <w:szCs w:val="28"/>
        </w:rPr>
        <w:t xml:space="preserve"> г.</w:t>
      </w:r>
      <w:r w:rsidR="00C71EF8" w:rsidRPr="00EF2DEA">
        <w:rPr>
          <w:rFonts w:ascii="Times New Roman" w:hAnsi="Times New Roman" w:cs="Times New Roman"/>
          <w:sz w:val="28"/>
          <w:szCs w:val="28"/>
        </w:rPr>
        <w:t xml:space="preserve"> №</w:t>
      </w:r>
      <w:r w:rsidR="00CE050B">
        <w:rPr>
          <w:rFonts w:ascii="Times New Roman" w:hAnsi="Times New Roman" w:cs="Times New Roman"/>
          <w:sz w:val="28"/>
          <w:szCs w:val="28"/>
        </w:rPr>
        <w:t xml:space="preserve"> </w:t>
      </w:r>
      <w:r w:rsidR="00C71EF8" w:rsidRPr="00EF2DEA">
        <w:rPr>
          <w:rFonts w:ascii="Times New Roman" w:hAnsi="Times New Roman" w:cs="Times New Roman"/>
          <w:sz w:val="28"/>
          <w:szCs w:val="28"/>
        </w:rPr>
        <w:t>59, от 27.12.2013 г. №</w:t>
      </w:r>
      <w:r w:rsidR="00E3080B">
        <w:rPr>
          <w:rFonts w:ascii="Times New Roman" w:hAnsi="Times New Roman" w:cs="Times New Roman"/>
          <w:sz w:val="28"/>
          <w:szCs w:val="28"/>
        </w:rPr>
        <w:t xml:space="preserve"> </w:t>
      </w:r>
      <w:r w:rsidR="00C71EF8" w:rsidRPr="00EF2DEA">
        <w:rPr>
          <w:rFonts w:ascii="Times New Roman" w:hAnsi="Times New Roman" w:cs="Times New Roman"/>
          <w:sz w:val="28"/>
          <w:szCs w:val="28"/>
        </w:rPr>
        <w:t>94 ,от 28.03.2014г</w:t>
      </w:r>
      <w:r w:rsidR="00E3080B">
        <w:rPr>
          <w:rFonts w:ascii="Times New Roman" w:hAnsi="Times New Roman" w:cs="Times New Roman"/>
          <w:sz w:val="28"/>
          <w:szCs w:val="28"/>
        </w:rPr>
        <w:t>.</w:t>
      </w:r>
      <w:r w:rsidR="00C71EF8" w:rsidRPr="00EF2DEA">
        <w:rPr>
          <w:rFonts w:ascii="Times New Roman" w:hAnsi="Times New Roman" w:cs="Times New Roman"/>
          <w:sz w:val="28"/>
          <w:szCs w:val="28"/>
        </w:rPr>
        <w:t xml:space="preserve"> №</w:t>
      </w:r>
      <w:r w:rsidR="00E3080B">
        <w:rPr>
          <w:rFonts w:ascii="Times New Roman" w:hAnsi="Times New Roman" w:cs="Times New Roman"/>
          <w:sz w:val="28"/>
          <w:szCs w:val="28"/>
        </w:rPr>
        <w:t xml:space="preserve"> </w:t>
      </w:r>
      <w:r w:rsidR="00C71EF8" w:rsidRPr="00EF2DEA">
        <w:rPr>
          <w:rFonts w:ascii="Times New Roman" w:hAnsi="Times New Roman" w:cs="Times New Roman"/>
          <w:sz w:val="28"/>
          <w:szCs w:val="28"/>
        </w:rPr>
        <w:t>17, от 26.03.2015</w:t>
      </w:r>
      <w:r w:rsidR="00E3080B">
        <w:rPr>
          <w:rFonts w:ascii="Times New Roman" w:hAnsi="Times New Roman" w:cs="Times New Roman"/>
          <w:sz w:val="28"/>
          <w:szCs w:val="28"/>
        </w:rPr>
        <w:t>г.</w:t>
      </w:r>
      <w:r w:rsidR="00C71EF8" w:rsidRPr="00EF2DEA">
        <w:rPr>
          <w:rFonts w:ascii="Times New Roman" w:hAnsi="Times New Roman" w:cs="Times New Roman"/>
          <w:sz w:val="28"/>
          <w:szCs w:val="28"/>
        </w:rPr>
        <w:t xml:space="preserve"> № 15, от 25.02.2016г.</w:t>
      </w:r>
      <w:r w:rsidR="00E3080B">
        <w:rPr>
          <w:rFonts w:ascii="Times New Roman" w:hAnsi="Times New Roman" w:cs="Times New Roman"/>
          <w:sz w:val="28"/>
          <w:szCs w:val="28"/>
        </w:rPr>
        <w:t xml:space="preserve"> </w:t>
      </w:r>
      <w:r w:rsidR="00C71EF8" w:rsidRPr="00EF2DEA">
        <w:rPr>
          <w:rFonts w:ascii="Times New Roman" w:hAnsi="Times New Roman" w:cs="Times New Roman"/>
          <w:sz w:val="28"/>
          <w:szCs w:val="28"/>
        </w:rPr>
        <w:t>№12, от 31.03.2016</w:t>
      </w:r>
      <w:r w:rsidR="00CE050B">
        <w:rPr>
          <w:rFonts w:ascii="Times New Roman" w:hAnsi="Times New Roman" w:cs="Times New Roman"/>
          <w:sz w:val="28"/>
          <w:szCs w:val="28"/>
        </w:rPr>
        <w:t xml:space="preserve"> </w:t>
      </w:r>
      <w:r w:rsidR="00E3080B">
        <w:rPr>
          <w:rFonts w:ascii="Times New Roman" w:hAnsi="Times New Roman" w:cs="Times New Roman"/>
          <w:sz w:val="28"/>
          <w:szCs w:val="28"/>
        </w:rPr>
        <w:t>г.</w:t>
      </w:r>
      <w:r w:rsidR="00C71EF8" w:rsidRPr="00EF2DEA">
        <w:rPr>
          <w:rFonts w:ascii="Times New Roman" w:hAnsi="Times New Roman" w:cs="Times New Roman"/>
          <w:sz w:val="28"/>
          <w:szCs w:val="28"/>
        </w:rPr>
        <w:t xml:space="preserve"> № 22, от 10.06.2016</w:t>
      </w:r>
      <w:r w:rsidR="00CE050B">
        <w:rPr>
          <w:rFonts w:ascii="Times New Roman" w:hAnsi="Times New Roman" w:cs="Times New Roman"/>
          <w:sz w:val="28"/>
          <w:szCs w:val="28"/>
        </w:rPr>
        <w:t xml:space="preserve"> </w:t>
      </w:r>
      <w:r w:rsidR="00E3080B">
        <w:rPr>
          <w:rFonts w:ascii="Times New Roman" w:hAnsi="Times New Roman" w:cs="Times New Roman"/>
          <w:sz w:val="28"/>
          <w:szCs w:val="28"/>
        </w:rPr>
        <w:t>г.</w:t>
      </w:r>
      <w:r w:rsidR="00C71EF8" w:rsidRPr="00EF2DEA">
        <w:rPr>
          <w:rFonts w:ascii="Times New Roman" w:hAnsi="Times New Roman" w:cs="Times New Roman"/>
          <w:sz w:val="28"/>
          <w:szCs w:val="28"/>
        </w:rPr>
        <w:t xml:space="preserve"> № 38, от 30.08.2016</w:t>
      </w:r>
      <w:r w:rsidR="00CE050B">
        <w:rPr>
          <w:rFonts w:ascii="Times New Roman" w:hAnsi="Times New Roman" w:cs="Times New Roman"/>
          <w:sz w:val="28"/>
          <w:szCs w:val="28"/>
        </w:rPr>
        <w:t xml:space="preserve"> </w:t>
      </w:r>
      <w:r w:rsidR="00E3080B">
        <w:rPr>
          <w:rFonts w:ascii="Times New Roman" w:hAnsi="Times New Roman" w:cs="Times New Roman"/>
          <w:sz w:val="28"/>
          <w:szCs w:val="28"/>
        </w:rPr>
        <w:t>г.</w:t>
      </w:r>
      <w:r w:rsidR="00C71EF8" w:rsidRPr="00EF2DEA">
        <w:rPr>
          <w:rFonts w:ascii="Times New Roman" w:hAnsi="Times New Roman" w:cs="Times New Roman"/>
          <w:sz w:val="28"/>
          <w:szCs w:val="28"/>
        </w:rPr>
        <w:t xml:space="preserve"> № 54</w:t>
      </w:r>
      <w:r w:rsidR="00D67671">
        <w:rPr>
          <w:rFonts w:ascii="Times New Roman" w:hAnsi="Times New Roman" w:cs="Times New Roman"/>
          <w:sz w:val="28"/>
          <w:szCs w:val="28"/>
        </w:rPr>
        <w:t>, от 27.12.2016</w:t>
      </w:r>
      <w:r w:rsidR="00CE050B">
        <w:rPr>
          <w:rFonts w:ascii="Times New Roman" w:hAnsi="Times New Roman" w:cs="Times New Roman"/>
          <w:sz w:val="28"/>
          <w:szCs w:val="28"/>
        </w:rPr>
        <w:t xml:space="preserve"> </w:t>
      </w:r>
      <w:r w:rsidR="00D67671">
        <w:rPr>
          <w:rFonts w:ascii="Times New Roman" w:hAnsi="Times New Roman" w:cs="Times New Roman"/>
          <w:sz w:val="28"/>
          <w:szCs w:val="28"/>
        </w:rPr>
        <w:t>г. № 92</w:t>
      </w:r>
      <w:r w:rsidR="00C71EF8" w:rsidRPr="00EF2DEA">
        <w:rPr>
          <w:rFonts w:ascii="Times New Roman" w:hAnsi="Times New Roman" w:cs="Times New Roman"/>
          <w:sz w:val="28"/>
          <w:szCs w:val="28"/>
        </w:rPr>
        <w:t>)</w:t>
      </w:r>
      <w:r w:rsidR="00E3080B">
        <w:rPr>
          <w:rFonts w:ascii="Times New Roman" w:hAnsi="Times New Roman" w:cs="Times New Roman"/>
          <w:sz w:val="28"/>
          <w:szCs w:val="28"/>
        </w:rPr>
        <w:t xml:space="preserve"> </w:t>
      </w:r>
      <w:r w:rsidR="00EF2DEA">
        <w:rPr>
          <w:sz w:val="28"/>
          <w:szCs w:val="28"/>
        </w:rPr>
        <w:t>:</w:t>
      </w:r>
    </w:p>
    <w:p w:rsidR="001422F3" w:rsidRPr="001422F3" w:rsidRDefault="00EF2DEA" w:rsidP="001422F3">
      <w:pPr>
        <w:pStyle w:val="ConsPlusNormal"/>
        <w:widowControl/>
        <w:ind w:firstLine="284"/>
        <w:rPr>
          <w:rFonts w:ascii="Times New Roman" w:hAnsi="Times New Roman"/>
          <w:sz w:val="28"/>
          <w:szCs w:val="28"/>
        </w:rPr>
      </w:pPr>
      <w:r w:rsidRPr="0096466A">
        <w:rPr>
          <w:rFonts w:ascii="Times New Roman" w:hAnsi="Times New Roman" w:cs="Times New Roman"/>
          <w:sz w:val="28"/>
          <w:szCs w:val="28"/>
        </w:rPr>
        <w:t>1.</w:t>
      </w:r>
      <w:r w:rsidR="00C71EF8" w:rsidRPr="0096466A">
        <w:rPr>
          <w:rFonts w:ascii="Times New Roman" w:hAnsi="Times New Roman" w:cs="Times New Roman"/>
          <w:sz w:val="28"/>
          <w:szCs w:val="28"/>
        </w:rPr>
        <w:t>1.</w:t>
      </w:r>
      <w:r w:rsidR="00C71EF8" w:rsidRPr="001422F3">
        <w:rPr>
          <w:rFonts w:ascii="Times New Roman" w:hAnsi="Times New Roman" w:cs="Times New Roman"/>
          <w:b/>
          <w:sz w:val="28"/>
          <w:szCs w:val="28"/>
        </w:rPr>
        <w:t xml:space="preserve"> </w:t>
      </w:r>
      <w:r w:rsidR="001422F3" w:rsidRPr="001422F3">
        <w:rPr>
          <w:rFonts w:ascii="Times New Roman" w:hAnsi="Times New Roman"/>
          <w:sz w:val="28"/>
          <w:szCs w:val="28"/>
        </w:rPr>
        <w:t xml:space="preserve"> В пункте  2.6 раздела 2</w:t>
      </w:r>
      <w:r w:rsidR="001422F3" w:rsidRPr="001422F3">
        <w:rPr>
          <w:sz w:val="28"/>
          <w:szCs w:val="28"/>
        </w:rPr>
        <w:t xml:space="preserve"> </w:t>
      </w:r>
      <w:r w:rsidR="001422F3" w:rsidRPr="001422F3">
        <w:rPr>
          <w:rFonts w:ascii="Times New Roman" w:hAnsi="Times New Roman"/>
          <w:sz w:val="28"/>
          <w:szCs w:val="28"/>
        </w:rPr>
        <w:t xml:space="preserve"> слово «профессионального» исключить.</w:t>
      </w:r>
    </w:p>
    <w:p w:rsidR="001422F3" w:rsidRPr="001422F3" w:rsidRDefault="001422F3" w:rsidP="001422F3">
      <w:pPr>
        <w:numPr>
          <w:ilvl w:val="1"/>
          <w:numId w:val="10"/>
        </w:numPr>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1422F3">
        <w:rPr>
          <w:rFonts w:ascii="Times New Roman" w:eastAsia="Times New Roman" w:hAnsi="Times New Roman" w:cs="Times New Roman"/>
          <w:sz w:val="28"/>
          <w:szCs w:val="28"/>
          <w:lang w:eastAsia="ru-RU"/>
        </w:rPr>
        <w:t>В пункте 2.7 раздела 2 слово «профессионального» исключить.</w:t>
      </w:r>
    </w:p>
    <w:p w:rsidR="001422F3" w:rsidRPr="001422F3" w:rsidRDefault="001422F3" w:rsidP="001422F3">
      <w:pPr>
        <w:numPr>
          <w:ilvl w:val="1"/>
          <w:numId w:val="10"/>
        </w:numPr>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1422F3">
        <w:rPr>
          <w:rFonts w:ascii="Times New Roman" w:eastAsia="Times New Roman" w:hAnsi="Times New Roman" w:cs="Times New Roman"/>
          <w:sz w:val="28"/>
          <w:szCs w:val="28"/>
          <w:lang w:eastAsia="ru-RU"/>
        </w:rPr>
        <w:t>Пункт 2.9 раздела 2 дополнить абзацем 3 следующего содержания:</w:t>
      </w:r>
    </w:p>
    <w:p w:rsidR="001422F3" w:rsidRPr="001422F3" w:rsidRDefault="00CE050B" w:rsidP="001422F3">
      <w:pPr>
        <w:tabs>
          <w:tab w:val="left" w:pos="14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22F3" w:rsidRPr="001422F3">
        <w:rPr>
          <w:rFonts w:ascii="Times New Roman" w:eastAsia="Times New Roman" w:hAnsi="Times New Roman" w:cs="Times New Roman"/>
          <w:sz w:val="28"/>
          <w:szCs w:val="28"/>
          <w:lang w:eastAsia="ru-RU"/>
        </w:rPr>
        <w:t>«Муниципальным служащим классные чины присваиваются после сдачи ими квалификационного экзамена.»</w:t>
      </w:r>
    </w:p>
    <w:p w:rsidR="001422F3" w:rsidRPr="001422F3" w:rsidRDefault="001422F3" w:rsidP="001422F3">
      <w:pPr>
        <w:numPr>
          <w:ilvl w:val="1"/>
          <w:numId w:val="10"/>
        </w:numPr>
        <w:autoSpaceDE w:val="0"/>
        <w:autoSpaceDN w:val="0"/>
        <w:adjustRightInd w:val="0"/>
        <w:spacing w:after="0" w:line="240" w:lineRule="auto"/>
        <w:ind w:hanging="436"/>
        <w:jc w:val="both"/>
        <w:rPr>
          <w:rFonts w:ascii="Times New Roman" w:eastAsia="Times New Roman" w:hAnsi="Times New Roman" w:cs="Times New Roman"/>
          <w:sz w:val="28"/>
          <w:szCs w:val="28"/>
          <w:lang w:eastAsia="ru-RU"/>
        </w:rPr>
      </w:pPr>
      <w:r w:rsidRPr="001422F3">
        <w:rPr>
          <w:rFonts w:ascii="Times New Roman" w:eastAsia="Times New Roman" w:hAnsi="Times New Roman" w:cs="Times New Roman"/>
          <w:sz w:val="28"/>
          <w:szCs w:val="28"/>
          <w:lang w:eastAsia="ru-RU"/>
        </w:rPr>
        <w:t>Абзац  первый пункта 2.9</w:t>
      </w:r>
      <w:r w:rsidRPr="001422F3">
        <w:rPr>
          <w:rFonts w:ascii="Times New Roman" w:eastAsia="Times New Roman" w:hAnsi="Times New Roman" w:cs="Times New Roman"/>
          <w:sz w:val="28"/>
          <w:szCs w:val="28"/>
          <w:vertAlign w:val="superscript"/>
          <w:lang w:eastAsia="ru-RU"/>
        </w:rPr>
        <w:t xml:space="preserve">1 </w:t>
      </w:r>
      <w:r w:rsidRPr="001422F3">
        <w:rPr>
          <w:rFonts w:ascii="Times New Roman" w:eastAsia="Times New Roman" w:hAnsi="Times New Roman" w:cs="Times New Roman"/>
          <w:sz w:val="28"/>
          <w:szCs w:val="28"/>
          <w:lang w:eastAsia="ru-RU"/>
        </w:rPr>
        <w:t>раздела 2 изложить в следующей редакции:</w:t>
      </w:r>
    </w:p>
    <w:p w:rsidR="001422F3" w:rsidRPr="001422F3" w:rsidRDefault="001422F3" w:rsidP="001422F3">
      <w:pPr>
        <w:autoSpaceDE w:val="0"/>
        <w:autoSpaceDN w:val="0"/>
        <w:adjustRightInd w:val="0"/>
        <w:spacing w:after="0" w:line="240" w:lineRule="auto"/>
        <w:ind w:firstLine="750"/>
        <w:jc w:val="both"/>
        <w:rPr>
          <w:rFonts w:ascii="Times New Roman" w:eastAsia="Times New Roman" w:hAnsi="Times New Roman" w:cs="Arial"/>
          <w:sz w:val="28"/>
          <w:szCs w:val="28"/>
          <w:lang w:eastAsia="ru-RU"/>
        </w:rPr>
      </w:pPr>
      <w:r w:rsidRPr="001422F3">
        <w:rPr>
          <w:rFonts w:ascii="Times New Roman" w:eastAsia="Times New Roman" w:hAnsi="Times New Roman" w:cs="Times New Roman"/>
          <w:sz w:val="28"/>
          <w:szCs w:val="28"/>
          <w:lang w:eastAsia="ru-RU"/>
        </w:rPr>
        <w:t>«2.9</w:t>
      </w:r>
      <w:r w:rsidRPr="001422F3">
        <w:rPr>
          <w:rFonts w:ascii="Times New Roman" w:eastAsia="Times New Roman" w:hAnsi="Times New Roman" w:cs="Times New Roman"/>
          <w:sz w:val="28"/>
          <w:szCs w:val="28"/>
          <w:vertAlign w:val="superscript"/>
          <w:lang w:eastAsia="ru-RU"/>
        </w:rPr>
        <w:t xml:space="preserve">1 </w:t>
      </w:r>
      <w:r w:rsidRPr="001422F3">
        <w:rPr>
          <w:rFonts w:ascii="Times New Roman" w:eastAsia="Times New Roman" w:hAnsi="Times New Roman" w:cs="Arial"/>
          <w:sz w:val="28"/>
          <w:szCs w:val="28"/>
          <w:lang w:eastAsia="ru-RU"/>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1422F3" w:rsidRPr="001422F3" w:rsidRDefault="001422F3" w:rsidP="001422F3">
      <w:pPr>
        <w:numPr>
          <w:ilvl w:val="1"/>
          <w:numId w:val="11"/>
        </w:numPr>
        <w:autoSpaceDE w:val="0"/>
        <w:autoSpaceDN w:val="0"/>
        <w:adjustRightInd w:val="0"/>
        <w:spacing w:after="0" w:line="240" w:lineRule="auto"/>
        <w:ind w:hanging="91"/>
        <w:jc w:val="both"/>
        <w:rPr>
          <w:rFonts w:ascii="Times New Roman" w:eastAsia="Times New Roman" w:hAnsi="Times New Roman" w:cs="Times New Roman"/>
          <w:sz w:val="28"/>
          <w:szCs w:val="28"/>
          <w:lang w:eastAsia="ru-RU"/>
        </w:rPr>
      </w:pPr>
      <w:r w:rsidRPr="001422F3">
        <w:rPr>
          <w:rFonts w:ascii="Times New Roman" w:eastAsia="Times New Roman" w:hAnsi="Times New Roman" w:cs="Times New Roman"/>
          <w:sz w:val="28"/>
          <w:szCs w:val="28"/>
          <w:lang w:val="en-US" w:eastAsia="ru-RU"/>
        </w:rPr>
        <w:t xml:space="preserve">. </w:t>
      </w:r>
      <w:r w:rsidRPr="001422F3">
        <w:rPr>
          <w:rFonts w:ascii="Times New Roman" w:eastAsia="Times New Roman" w:hAnsi="Times New Roman" w:cs="Times New Roman"/>
          <w:sz w:val="28"/>
          <w:szCs w:val="28"/>
          <w:lang w:eastAsia="ru-RU"/>
        </w:rPr>
        <w:t>Абзац 2 пункта 2.9</w:t>
      </w:r>
      <w:r w:rsidRPr="001422F3">
        <w:rPr>
          <w:rFonts w:ascii="Times New Roman" w:eastAsia="Times New Roman" w:hAnsi="Times New Roman" w:cs="Times New Roman"/>
          <w:sz w:val="28"/>
          <w:szCs w:val="28"/>
          <w:vertAlign w:val="superscript"/>
          <w:lang w:eastAsia="ru-RU"/>
        </w:rPr>
        <w:t xml:space="preserve">1 </w:t>
      </w:r>
      <w:r w:rsidRPr="001422F3">
        <w:rPr>
          <w:rFonts w:ascii="Times New Roman" w:eastAsia="Times New Roman" w:hAnsi="Times New Roman" w:cs="Times New Roman"/>
          <w:sz w:val="28"/>
          <w:szCs w:val="28"/>
          <w:lang w:eastAsia="ru-RU"/>
        </w:rPr>
        <w:t>раздела 2 отменить.</w:t>
      </w:r>
    </w:p>
    <w:p w:rsidR="001422F3" w:rsidRPr="001422F3" w:rsidRDefault="001422F3" w:rsidP="001422F3">
      <w:pPr>
        <w:numPr>
          <w:ilvl w:val="1"/>
          <w:numId w:val="12"/>
        </w:numPr>
        <w:autoSpaceDE w:val="0"/>
        <w:autoSpaceDN w:val="0"/>
        <w:adjustRightInd w:val="0"/>
        <w:spacing w:after="0" w:line="240" w:lineRule="auto"/>
        <w:ind w:hanging="436"/>
        <w:jc w:val="both"/>
        <w:rPr>
          <w:rFonts w:ascii="Times New Roman" w:eastAsia="Times New Roman" w:hAnsi="Times New Roman" w:cs="Arial"/>
          <w:sz w:val="28"/>
          <w:szCs w:val="28"/>
          <w:lang w:eastAsia="ru-RU"/>
        </w:rPr>
      </w:pPr>
      <w:r w:rsidRPr="001422F3">
        <w:rPr>
          <w:rFonts w:ascii="Times New Roman" w:eastAsia="Times New Roman" w:hAnsi="Times New Roman" w:cs="Times New Roman"/>
          <w:sz w:val="28"/>
          <w:szCs w:val="28"/>
          <w:lang w:eastAsia="ru-RU"/>
        </w:rPr>
        <w:t>Раздел 5 и</w:t>
      </w:r>
      <w:r w:rsidRPr="001422F3">
        <w:rPr>
          <w:rFonts w:ascii="Times New Roman" w:eastAsia="Times New Roman" w:hAnsi="Times New Roman" w:cs="Arial"/>
          <w:sz w:val="28"/>
          <w:szCs w:val="28"/>
          <w:lang w:eastAsia="ru-RU"/>
        </w:rPr>
        <w:t>зложить в следующей редакции:</w:t>
      </w:r>
    </w:p>
    <w:p w:rsidR="001422F3" w:rsidRPr="001422F3" w:rsidRDefault="00CE050B" w:rsidP="001422F3">
      <w:pPr>
        <w:autoSpaceDE w:val="0"/>
        <w:autoSpaceDN w:val="0"/>
        <w:adjustRightInd w:val="0"/>
        <w:spacing w:after="0" w:line="240" w:lineRule="auto"/>
        <w:ind w:left="426"/>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1422F3" w:rsidRPr="001422F3">
        <w:rPr>
          <w:rFonts w:ascii="Times New Roman" w:eastAsia="Times New Roman" w:hAnsi="Times New Roman" w:cs="Arial"/>
          <w:sz w:val="28"/>
          <w:szCs w:val="28"/>
          <w:lang w:eastAsia="ru-RU"/>
        </w:rPr>
        <w:t>« 5. Рабочее (служебное) время и время отдыха</w:t>
      </w:r>
    </w:p>
    <w:p w:rsidR="001422F3" w:rsidRPr="001422F3" w:rsidRDefault="00CE050B" w:rsidP="001422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       </w:t>
      </w:r>
      <w:r w:rsidR="001422F3" w:rsidRPr="001422F3">
        <w:rPr>
          <w:rFonts w:ascii="Times New Roman" w:eastAsia="Times New Roman" w:hAnsi="Times New Roman" w:cs="Arial"/>
          <w:sz w:val="28"/>
          <w:szCs w:val="28"/>
          <w:lang w:eastAsia="ru-RU"/>
        </w:rPr>
        <w:t xml:space="preserve">5.1. </w:t>
      </w:r>
      <w:r w:rsidR="001422F3" w:rsidRPr="001422F3">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rsidR="001422F3" w:rsidRPr="001422F3" w:rsidRDefault="00CE050B" w:rsidP="001422F3">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lastRenderedPageBreak/>
        <w:t xml:space="preserve">      </w:t>
      </w:r>
      <w:r w:rsidR="001422F3" w:rsidRPr="001422F3">
        <w:rPr>
          <w:rFonts w:ascii="Times New Roman" w:eastAsia="Times New Roman" w:hAnsi="Times New Roman" w:cs="Times New Roman"/>
          <w:sz w:val="28"/>
          <w:szCs w:val="28"/>
          <w:lang w:eastAsia="ru-RU"/>
        </w:rPr>
        <w:t>5.2.</w:t>
      </w:r>
      <w:r w:rsidR="001422F3" w:rsidRPr="001422F3">
        <w:rPr>
          <w:rFonts w:ascii="Times New Roman" w:eastAsia="Times New Roman" w:hAnsi="Times New Roman" w:cs="Arial"/>
          <w:sz w:val="28"/>
          <w:szCs w:val="28"/>
          <w:lang w:eastAsia="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5.4. Муниципальным служащим предоставляется ежегодный основной оплачиваемый отпуск продолжительностью 30 календарных дней.</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 xml:space="preserve"> 5.5.Муниципальным служащим предоставляется ежегодный дополнительный оплачиваемый отпуск за выслугу лет продолжительностью:</w:t>
      </w:r>
    </w:p>
    <w:p w:rsidR="001422F3" w:rsidRDefault="001422F3" w:rsidP="008B0B72">
      <w:pPr>
        <w:tabs>
          <w:tab w:val="left" w:pos="284"/>
        </w:tabs>
        <w:autoSpaceDE w:val="0"/>
        <w:autoSpaceDN w:val="0"/>
        <w:adjustRightInd w:val="0"/>
        <w:spacing w:after="0"/>
        <w:ind w:left="284"/>
        <w:rPr>
          <w:rFonts w:ascii="Times New Roman" w:eastAsia="Calibri" w:hAnsi="Times New Roman" w:cs="Times New Roman"/>
          <w:sz w:val="28"/>
          <w:szCs w:val="28"/>
        </w:rPr>
      </w:pPr>
      <w:r w:rsidRPr="001422F3">
        <w:rPr>
          <w:rFonts w:ascii="Times New Roman" w:eastAsia="Calibri" w:hAnsi="Times New Roman" w:cs="Times New Roman"/>
          <w:sz w:val="28"/>
          <w:szCs w:val="28"/>
        </w:rPr>
        <w:t>1)при стаже муниципальной службы от 1 г</w:t>
      </w:r>
      <w:r>
        <w:rPr>
          <w:rFonts w:ascii="Times New Roman" w:eastAsia="Calibri" w:hAnsi="Times New Roman" w:cs="Times New Roman"/>
          <w:sz w:val="28"/>
          <w:szCs w:val="28"/>
        </w:rPr>
        <w:t>ода</w:t>
      </w:r>
      <w:r w:rsidRPr="001422F3">
        <w:rPr>
          <w:rFonts w:ascii="Times New Roman" w:eastAsia="Calibri" w:hAnsi="Times New Roman" w:cs="Times New Roman"/>
          <w:sz w:val="28"/>
          <w:szCs w:val="28"/>
        </w:rPr>
        <w:t xml:space="preserve"> до 5 лет -</w:t>
      </w:r>
      <w:r>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 xml:space="preserve">1 календарный день;     </w:t>
      </w:r>
      <w:r>
        <w:rPr>
          <w:rFonts w:ascii="Times New Roman" w:eastAsia="Calibri" w:hAnsi="Times New Roman" w:cs="Times New Roman"/>
          <w:sz w:val="28"/>
          <w:szCs w:val="28"/>
        </w:rPr>
        <w:t xml:space="preserve">    </w:t>
      </w:r>
    </w:p>
    <w:p w:rsidR="001422F3" w:rsidRPr="001422F3" w:rsidRDefault="001422F3" w:rsidP="008B0B72">
      <w:pPr>
        <w:tabs>
          <w:tab w:val="left" w:pos="284"/>
        </w:tabs>
        <w:autoSpaceDE w:val="0"/>
        <w:autoSpaceDN w:val="0"/>
        <w:adjustRightInd w:val="0"/>
        <w:spacing w:after="0"/>
        <w:ind w:left="284"/>
        <w:rPr>
          <w:rFonts w:ascii="Times New Roman" w:eastAsia="Calibri" w:hAnsi="Times New Roman" w:cs="Times New Roman"/>
          <w:sz w:val="28"/>
          <w:szCs w:val="28"/>
        </w:rPr>
      </w:pPr>
      <w:r w:rsidRPr="001422F3">
        <w:rPr>
          <w:rFonts w:ascii="Times New Roman" w:eastAsia="Calibri" w:hAnsi="Times New Roman" w:cs="Times New Roman"/>
          <w:sz w:val="28"/>
          <w:szCs w:val="28"/>
        </w:rPr>
        <w:t>2) при стаже муниципальной службы от 5 до 10 лет - 5 календарных дней;</w:t>
      </w:r>
    </w:p>
    <w:p w:rsidR="001422F3" w:rsidRPr="001422F3" w:rsidRDefault="001422F3" w:rsidP="008B0B72">
      <w:pPr>
        <w:autoSpaceDE w:val="0"/>
        <w:autoSpaceDN w:val="0"/>
        <w:adjustRightInd w:val="0"/>
        <w:spacing w:after="0" w:line="240" w:lineRule="auto"/>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3) при стаже муниципальной службы от 10 до 15 лет - 7 календарных дней;</w:t>
      </w:r>
    </w:p>
    <w:p w:rsidR="001422F3" w:rsidRPr="001422F3" w:rsidRDefault="001422F3" w:rsidP="008B0B72">
      <w:pPr>
        <w:autoSpaceDE w:val="0"/>
        <w:autoSpaceDN w:val="0"/>
        <w:adjustRightInd w:val="0"/>
        <w:spacing w:after="0" w:line="240" w:lineRule="auto"/>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4) при стаже муниципальной службы от 15 до 20 лет - 10 календарных дней;</w:t>
      </w:r>
    </w:p>
    <w:p w:rsidR="001422F3" w:rsidRPr="001422F3" w:rsidRDefault="001422F3" w:rsidP="008B0B72">
      <w:pPr>
        <w:autoSpaceDE w:val="0"/>
        <w:autoSpaceDN w:val="0"/>
        <w:adjustRightInd w:val="0"/>
        <w:spacing w:after="0" w:line="240" w:lineRule="auto"/>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5) при стаже муниципальной службы 20 лет и более -  </w:t>
      </w:r>
      <w:r w:rsidR="008B0B72">
        <w:rPr>
          <w:rFonts w:ascii="Times New Roman" w:eastAsia="Calibri" w:hAnsi="Times New Roman" w:cs="Times New Roman"/>
          <w:sz w:val="28"/>
          <w:szCs w:val="28"/>
        </w:rPr>
        <w:t>1</w:t>
      </w:r>
      <w:r w:rsidRPr="001422F3">
        <w:rPr>
          <w:rFonts w:ascii="Times New Roman" w:eastAsia="Calibri" w:hAnsi="Times New Roman" w:cs="Times New Roman"/>
          <w:sz w:val="28"/>
          <w:szCs w:val="28"/>
        </w:rPr>
        <w:t>5 календарных дней.</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bookmarkStart w:id="1" w:name="Par11"/>
      <w:bookmarkEnd w:id="1"/>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422F3" w:rsidRPr="001422F3" w:rsidRDefault="001422F3" w:rsidP="001422F3">
      <w:pPr>
        <w:autoSpaceDE w:val="0"/>
        <w:autoSpaceDN w:val="0"/>
        <w:adjustRightInd w:val="0"/>
        <w:spacing w:after="0" w:line="240" w:lineRule="auto"/>
        <w:ind w:firstLine="300"/>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Дополнительные отпуска за ненормированный служебный день предоставляются сверх ежегодного оплачиваемого отпуска, предусмотренного настоящей статьей.</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5.7.Ежегодный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5.8.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 xml:space="preserve"> 5.9. 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7" w:anchor="Par11" w:history="1">
        <w:r w:rsidR="00225A71">
          <w:rPr>
            <w:rFonts w:ascii="Times New Roman" w:eastAsia="Calibri" w:hAnsi="Times New Roman" w:cs="Times New Roman"/>
            <w:sz w:val="28"/>
            <w:szCs w:val="28"/>
          </w:rPr>
          <w:t xml:space="preserve">пунктами 5.4 по пункт </w:t>
        </w:r>
        <w:r w:rsidRPr="001422F3">
          <w:rPr>
            <w:rFonts w:ascii="Times New Roman" w:eastAsia="Calibri" w:hAnsi="Times New Roman" w:cs="Times New Roman"/>
            <w:sz w:val="28"/>
            <w:szCs w:val="28"/>
          </w:rPr>
          <w:t xml:space="preserve"> 5</w:t>
        </w:r>
      </w:hyperlink>
      <w:r w:rsidRPr="001422F3">
        <w:rPr>
          <w:rFonts w:ascii="Times New Roman" w:eastAsia="Calibri" w:hAnsi="Times New Roman" w:cs="Times New Roman"/>
          <w:sz w:val="28"/>
          <w:szCs w:val="28"/>
        </w:rPr>
        <w:t xml:space="preserve">.6 настоящего раздела,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w:t>
      </w:r>
      <w:r w:rsidRPr="001422F3">
        <w:rPr>
          <w:rFonts w:ascii="Times New Roman" w:eastAsia="Calibri" w:hAnsi="Times New Roman" w:cs="Times New Roman"/>
          <w:sz w:val="28"/>
          <w:szCs w:val="28"/>
        </w:rPr>
        <w:lastRenderedPageBreak/>
        <w:t>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422F3" w:rsidRPr="001422F3" w:rsidRDefault="00CE050B" w:rsidP="00225A71">
      <w:pPr>
        <w:autoSpaceDE w:val="0"/>
        <w:autoSpaceDN w:val="0"/>
        <w:adjustRightInd w:val="0"/>
        <w:spacing w:line="240" w:lineRule="atLeast"/>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22F3" w:rsidRPr="001422F3">
        <w:rPr>
          <w:rFonts w:ascii="Times New Roman" w:eastAsia="Calibri" w:hAnsi="Times New Roman" w:cs="Times New Roman"/>
          <w:sz w:val="28"/>
          <w:szCs w:val="28"/>
        </w:rPr>
        <w:t>5.10.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5.11.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422F3" w:rsidRPr="001422F3" w:rsidRDefault="001422F3" w:rsidP="001422F3">
      <w:pPr>
        <w:autoSpaceDE w:val="0"/>
        <w:autoSpaceDN w:val="0"/>
        <w:adjustRightInd w:val="0"/>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sz w:val="28"/>
          <w:szCs w:val="28"/>
        </w:rPr>
        <w:t xml:space="preserve">  </w:t>
      </w:r>
      <w:r w:rsidR="00CE050B">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5.13. Во время отпуска без сохранения денежного содержания за муниципальным служащим сохраняется замещаемая должность муниципальной службы.</w:t>
      </w:r>
    </w:p>
    <w:p w:rsidR="001422F3" w:rsidRPr="001422F3" w:rsidRDefault="001422F3" w:rsidP="001422F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422F3">
        <w:rPr>
          <w:rFonts w:ascii="Times New Roman" w:eastAsia="Times New Roman" w:hAnsi="Times New Roman" w:cs="Arial"/>
          <w:sz w:val="28"/>
          <w:szCs w:val="28"/>
          <w:lang w:eastAsia="ru-RU"/>
        </w:rPr>
        <w:t xml:space="preserve"> </w:t>
      </w:r>
      <w:r w:rsidR="00CE050B">
        <w:rPr>
          <w:rFonts w:ascii="Times New Roman" w:eastAsia="Times New Roman" w:hAnsi="Times New Roman" w:cs="Arial"/>
          <w:sz w:val="28"/>
          <w:szCs w:val="28"/>
          <w:lang w:eastAsia="ru-RU"/>
        </w:rPr>
        <w:t xml:space="preserve">   </w:t>
      </w:r>
      <w:r w:rsidRPr="001422F3">
        <w:rPr>
          <w:rFonts w:ascii="Times New Roman" w:eastAsia="Times New Roman" w:hAnsi="Times New Roman" w:cs="Arial"/>
          <w:sz w:val="28"/>
          <w:szCs w:val="28"/>
          <w:lang w:eastAsia="ru-RU"/>
        </w:rPr>
        <w:t xml:space="preserve"> 5.14. </w:t>
      </w:r>
      <w:r w:rsidRPr="001422F3">
        <w:rPr>
          <w:rFonts w:ascii="Times New Roman" w:eastAsia="Times New Roman" w:hAnsi="Times New Roman" w:cs="Times New Roman"/>
          <w:sz w:val="28"/>
          <w:szCs w:val="28"/>
          <w:lang w:eastAsia="ru-RU"/>
        </w:rPr>
        <w:t>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r w:rsidRPr="001422F3">
        <w:rPr>
          <w:rFonts w:ascii="Times New Roman" w:eastAsia="Times New Roman" w:hAnsi="Times New Roman" w:cs="Arial"/>
          <w:sz w:val="28"/>
          <w:szCs w:val="28"/>
          <w:lang w:eastAsia="ru-RU"/>
        </w:rPr>
        <w:t xml:space="preserve">» </w:t>
      </w:r>
    </w:p>
    <w:p w:rsidR="001422F3" w:rsidRPr="001422F3" w:rsidRDefault="001422F3" w:rsidP="0026016F">
      <w:pPr>
        <w:autoSpaceDE w:val="0"/>
        <w:autoSpaceDN w:val="0"/>
        <w:adjustRightInd w:val="0"/>
        <w:spacing w:after="0" w:line="240" w:lineRule="auto"/>
        <w:ind w:firstLine="284"/>
        <w:jc w:val="both"/>
        <w:rPr>
          <w:rFonts w:ascii="Times New Roman" w:eastAsia="Calibri" w:hAnsi="Times New Roman" w:cs="Times New Roman"/>
          <w:bCs/>
          <w:sz w:val="28"/>
          <w:szCs w:val="28"/>
        </w:rPr>
      </w:pPr>
      <w:r w:rsidRPr="001422F3">
        <w:rPr>
          <w:rFonts w:ascii="Times New Roman" w:eastAsia="Calibri" w:hAnsi="Times New Roman" w:cs="Times New Roman"/>
          <w:sz w:val="28"/>
          <w:szCs w:val="28"/>
        </w:rPr>
        <w:t xml:space="preserve"> </w:t>
      </w:r>
      <w:r w:rsidRPr="001422F3">
        <w:rPr>
          <w:rFonts w:ascii="Times New Roman" w:eastAsia="Calibri" w:hAnsi="Times New Roman" w:cs="Times New Roman"/>
          <w:b/>
          <w:sz w:val="28"/>
          <w:szCs w:val="28"/>
        </w:rPr>
        <w:t xml:space="preserve">2. </w:t>
      </w:r>
      <w:r w:rsidRPr="001422F3">
        <w:rPr>
          <w:rFonts w:ascii="Times New Roman" w:eastAsia="Calibri" w:hAnsi="Times New Roman" w:cs="Times New Roman"/>
          <w:bCs/>
          <w:sz w:val="28"/>
          <w:szCs w:val="28"/>
        </w:rPr>
        <w:t xml:space="preserve">Сохранить для муниципальных служащих, имеющих на день вступления в силу Закона  </w:t>
      </w:r>
      <w:r w:rsidRPr="001422F3">
        <w:rPr>
          <w:rFonts w:ascii="Times New Roman" w:eastAsia="Calibri" w:hAnsi="Times New Roman" w:cs="Times New Roman"/>
          <w:sz w:val="28"/>
          <w:szCs w:val="28"/>
        </w:rPr>
        <w:t xml:space="preserve">Нижегородской области  от 01.02.2017г № 8-З «О внесении изменений в Закон Нижегородской области «О муниципальной службе в Нижегородской области» </w:t>
      </w:r>
      <w:r w:rsidRPr="001422F3">
        <w:rPr>
          <w:rFonts w:ascii="Times New Roman" w:eastAsia="Calibri" w:hAnsi="Times New Roman" w:cs="Times New Roman"/>
          <w:bCs/>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422F3" w:rsidRPr="001422F3" w:rsidRDefault="001422F3" w:rsidP="0026016F">
      <w:pPr>
        <w:autoSpaceDE w:val="0"/>
        <w:autoSpaceDN w:val="0"/>
        <w:adjustRightInd w:val="0"/>
        <w:spacing w:after="0" w:line="240" w:lineRule="auto"/>
        <w:ind w:firstLine="284"/>
        <w:jc w:val="both"/>
        <w:rPr>
          <w:rFonts w:ascii="Times New Roman" w:eastAsia="Calibri" w:hAnsi="Times New Roman" w:cs="Times New Roman"/>
          <w:bCs/>
          <w:sz w:val="28"/>
          <w:szCs w:val="28"/>
        </w:rPr>
      </w:pPr>
      <w:r w:rsidRPr="001422F3">
        <w:rPr>
          <w:rFonts w:ascii="Times New Roman" w:eastAsia="Calibri" w:hAnsi="Times New Roman" w:cs="Times New Roman"/>
          <w:b/>
          <w:bCs/>
          <w:sz w:val="28"/>
          <w:szCs w:val="28"/>
        </w:rPr>
        <w:t>3.</w:t>
      </w:r>
      <w:r w:rsidRPr="001422F3">
        <w:rPr>
          <w:rFonts w:ascii="Times New Roman" w:eastAsia="Calibri" w:hAnsi="Times New Roman" w:cs="Times New Roman"/>
          <w:bCs/>
          <w:sz w:val="28"/>
          <w:szCs w:val="28"/>
        </w:rPr>
        <w:t xml:space="preserve">Исчислять в соответствии с требованиями </w:t>
      </w:r>
      <w:hyperlink r:id="rId8" w:history="1">
        <w:r w:rsidRPr="001422F3">
          <w:rPr>
            <w:rFonts w:ascii="Times New Roman" w:eastAsia="Calibri" w:hAnsi="Times New Roman" w:cs="Times New Roman"/>
            <w:bCs/>
            <w:sz w:val="28"/>
            <w:szCs w:val="28"/>
          </w:rPr>
          <w:t>статьи 20</w:t>
        </w:r>
      </w:hyperlink>
      <w:r w:rsidRPr="001422F3">
        <w:rPr>
          <w:rFonts w:ascii="Times New Roman" w:eastAsia="Calibri" w:hAnsi="Times New Roman" w:cs="Times New Roman"/>
          <w:bCs/>
          <w:sz w:val="28"/>
          <w:szCs w:val="28"/>
        </w:rPr>
        <w:t xml:space="preserve"> Закона Нижегородской области от 3 августа 2007 года № 99-З "О муниципальной службе в Нижегородской области" (в редакции  Закона</w:t>
      </w:r>
      <w:r w:rsidR="0026016F">
        <w:rPr>
          <w:rFonts w:ascii="Times New Roman" w:eastAsia="Calibri" w:hAnsi="Times New Roman" w:cs="Times New Roman"/>
          <w:bCs/>
          <w:sz w:val="28"/>
          <w:szCs w:val="28"/>
        </w:rPr>
        <w:t xml:space="preserve"> от 01.02.2017 г. № 8-З</w:t>
      </w:r>
      <w:r w:rsidRPr="001422F3">
        <w:rPr>
          <w:rFonts w:ascii="Times New Roman" w:eastAsia="Calibri" w:hAnsi="Times New Roman" w:cs="Times New Roman"/>
          <w:bCs/>
          <w:sz w:val="28"/>
          <w:szCs w:val="28"/>
        </w:rPr>
        <w:t>)</w:t>
      </w:r>
      <w:r w:rsidR="0026016F">
        <w:rPr>
          <w:rFonts w:ascii="Times New Roman" w:eastAsia="Calibri" w:hAnsi="Times New Roman" w:cs="Times New Roman"/>
          <w:bCs/>
          <w:sz w:val="28"/>
          <w:szCs w:val="28"/>
        </w:rPr>
        <w:t xml:space="preserve"> и раздела 5 Положения о муниципальной службе Большемурашкинского муниципального района</w:t>
      </w:r>
      <w:r w:rsidRPr="001422F3">
        <w:rPr>
          <w:rFonts w:ascii="Times New Roman" w:eastAsia="Calibri" w:hAnsi="Times New Roman" w:cs="Times New Roman"/>
          <w:bCs/>
          <w:sz w:val="28"/>
          <w:szCs w:val="28"/>
        </w:rPr>
        <w:t xml:space="preserve">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Закона</w:t>
      </w:r>
      <w:r w:rsidR="0026016F">
        <w:rPr>
          <w:rFonts w:ascii="Times New Roman" w:eastAsia="Calibri" w:hAnsi="Times New Roman" w:cs="Times New Roman"/>
          <w:bCs/>
          <w:sz w:val="28"/>
          <w:szCs w:val="28"/>
        </w:rPr>
        <w:t xml:space="preserve"> Нижегородской области от 01.02.2017 года № 8-З</w:t>
      </w:r>
      <w:r w:rsidRPr="001422F3">
        <w:rPr>
          <w:rFonts w:ascii="Times New Roman" w:eastAsia="Calibri" w:hAnsi="Times New Roman" w:cs="Times New Roman"/>
          <w:bCs/>
          <w:sz w:val="28"/>
          <w:szCs w:val="28"/>
        </w:rPr>
        <w:t>, начиная с их нового служебного года.</w:t>
      </w:r>
    </w:p>
    <w:p w:rsidR="001422F3" w:rsidRPr="001422F3" w:rsidRDefault="001422F3" w:rsidP="001422F3">
      <w:pPr>
        <w:spacing w:after="0" w:line="240" w:lineRule="auto"/>
        <w:jc w:val="both"/>
        <w:rPr>
          <w:rFonts w:ascii="Times New Roman" w:eastAsia="Calibri" w:hAnsi="Times New Roman" w:cs="Times New Roman"/>
          <w:sz w:val="28"/>
          <w:szCs w:val="28"/>
        </w:rPr>
      </w:pPr>
      <w:r w:rsidRPr="001422F3">
        <w:rPr>
          <w:rFonts w:ascii="Times New Roman" w:eastAsia="Calibri" w:hAnsi="Times New Roman" w:cs="Times New Roman"/>
          <w:b/>
          <w:bCs/>
          <w:sz w:val="28"/>
          <w:szCs w:val="28"/>
        </w:rPr>
        <w:t xml:space="preserve">    4.</w:t>
      </w:r>
      <w:r w:rsidRPr="001422F3">
        <w:rPr>
          <w:rFonts w:ascii="Times New Roman" w:eastAsia="Calibri" w:hAnsi="Times New Roman" w:cs="Times New Roman"/>
          <w:sz w:val="28"/>
          <w:szCs w:val="28"/>
        </w:rPr>
        <w:t xml:space="preserve"> </w:t>
      </w:r>
      <w:r w:rsidR="000F0E77">
        <w:rPr>
          <w:rFonts w:ascii="Times New Roman" w:eastAsia="Calibri" w:hAnsi="Times New Roman" w:cs="Times New Roman"/>
          <w:sz w:val="28"/>
          <w:szCs w:val="28"/>
        </w:rPr>
        <w:t>Н</w:t>
      </w:r>
      <w:r w:rsidRPr="001422F3">
        <w:rPr>
          <w:rFonts w:ascii="Times New Roman" w:eastAsia="Calibri" w:hAnsi="Times New Roman" w:cs="Times New Roman"/>
          <w:sz w:val="28"/>
          <w:szCs w:val="28"/>
        </w:rPr>
        <w:t>астоящее решение</w:t>
      </w:r>
      <w:r w:rsidR="000F0E77">
        <w:rPr>
          <w:rFonts w:ascii="Times New Roman" w:eastAsia="Calibri" w:hAnsi="Times New Roman" w:cs="Times New Roman"/>
          <w:sz w:val="28"/>
          <w:szCs w:val="28"/>
        </w:rPr>
        <w:t xml:space="preserve"> подлежит опубликованию</w:t>
      </w:r>
      <w:r w:rsidRPr="001422F3">
        <w:rPr>
          <w:rFonts w:ascii="Times New Roman" w:eastAsia="Calibri" w:hAnsi="Times New Roman" w:cs="Times New Roman"/>
          <w:sz w:val="28"/>
          <w:szCs w:val="28"/>
        </w:rPr>
        <w:t xml:space="preserve"> в районной газете «Знамя»</w:t>
      </w:r>
      <w:r w:rsidR="000F0E77">
        <w:rPr>
          <w:rFonts w:ascii="Times New Roman" w:eastAsia="Calibri" w:hAnsi="Times New Roman" w:cs="Times New Roman"/>
          <w:sz w:val="28"/>
          <w:szCs w:val="28"/>
        </w:rPr>
        <w:t xml:space="preserve"> и вступает в законную силу со дня </w:t>
      </w:r>
      <w:r w:rsidR="000F0E77" w:rsidRPr="001422F3">
        <w:rPr>
          <w:rFonts w:ascii="Times New Roman" w:eastAsia="Calibri" w:hAnsi="Times New Roman" w:cs="Times New Roman"/>
          <w:bCs/>
          <w:sz w:val="28"/>
          <w:szCs w:val="28"/>
        </w:rPr>
        <w:t>вступления в силу</w:t>
      </w:r>
      <w:r w:rsidR="00225A71">
        <w:rPr>
          <w:rFonts w:ascii="Times New Roman" w:eastAsia="Calibri" w:hAnsi="Times New Roman" w:cs="Times New Roman"/>
          <w:bCs/>
          <w:sz w:val="28"/>
          <w:szCs w:val="28"/>
        </w:rPr>
        <w:t xml:space="preserve"> </w:t>
      </w:r>
      <w:r w:rsidR="000F0E77" w:rsidRPr="001422F3">
        <w:rPr>
          <w:rFonts w:ascii="Times New Roman" w:eastAsia="Calibri" w:hAnsi="Times New Roman" w:cs="Times New Roman"/>
          <w:bCs/>
          <w:sz w:val="28"/>
          <w:szCs w:val="28"/>
        </w:rPr>
        <w:t xml:space="preserve"> Закона</w:t>
      </w:r>
      <w:r w:rsidR="000F0E77">
        <w:rPr>
          <w:rFonts w:ascii="Times New Roman" w:eastAsia="Calibri" w:hAnsi="Times New Roman" w:cs="Times New Roman"/>
          <w:bCs/>
          <w:sz w:val="28"/>
          <w:szCs w:val="28"/>
        </w:rPr>
        <w:t xml:space="preserve"> Нижегородской области от 01.02.2017 года № 8-З</w:t>
      </w:r>
      <w:r w:rsidR="0096466A">
        <w:rPr>
          <w:rFonts w:ascii="Times New Roman" w:eastAsia="Calibri" w:hAnsi="Times New Roman" w:cs="Times New Roman"/>
          <w:bCs/>
          <w:sz w:val="28"/>
          <w:szCs w:val="28"/>
        </w:rPr>
        <w:t xml:space="preserve"> </w:t>
      </w:r>
      <w:r w:rsidR="000F0E77" w:rsidRPr="001422F3">
        <w:rPr>
          <w:rFonts w:ascii="Times New Roman" w:eastAsia="Calibri" w:hAnsi="Times New Roman" w:cs="Times New Roman"/>
          <w:sz w:val="28"/>
          <w:szCs w:val="28"/>
        </w:rPr>
        <w:t>«О внесении изменений в Закон Нижегородской области «О муниципальной службе в Нижегородской области»</w:t>
      </w:r>
      <w:r w:rsidR="000F0E77">
        <w:rPr>
          <w:rFonts w:ascii="Times New Roman" w:eastAsia="Calibri" w:hAnsi="Times New Roman" w:cs="Times New Roman"/>
          <w:sz w:val="28"/>
          <w:szCs w:val="28"/>
        </w:rPr>
        <w:t>.</w:t>
      </w:r>
      <w:r w:rsidR="000F0E77" w:rsidRPr="001422F3">
        <w:rPr>
          <w:rFonts w:ascii="Times New Roman" w:eastAsia="Calibri" w:hAnsi="Times New Roman" w:cs="Times New Roman"/>
          <w:sz w:val="28"/>
          <w:szCs w:val="28"/>
        </w:rPr>
        <w:t xml:space="preserve"> </w:t>
      </w:r>
      <w:r w:rsidR="000F0E77">
        <w:rPr>
          <w:rFonts w:ascii="Times New Roman" w:eastAsia="Calibri" w:hAnsi="Times New Roman" w:cs="Times New Roman"/>
          <w:sz w:val="28"/>
          <w:szCs w:val="28"/>
        </w:rPr>
        <w:t xml:space="preserve"> </w:t>
      </w:r>
    </w:p>
    <w:p w:rsidR="00D70158" w:rsidRPr="00D70158" w:rsidRDefault="001422F3" w:rsidP="008B0B72">
      <w:pPr>
        <w:jc w:val="both"/>
        <w:rPr>
          <w:rFonts w:ascii="Times New Roman" w:hAnsi="Times New Roman" w:cs="Times New Roman"/>
          <w:sz w:val="28"/>
          <w:szCs w:val="28"/>
        </w:rPr>
      </w:pPr>
      <w:r w:rsidRPr="001422F3">
        <w:rPr>
          <w:rFonts w:ascii="Times New Roman" w:eastAsia="Calibri" w:hAnsi="Times New Roman" w:cs="Times New Roman"/>
          <w:sz w:val="28"/>
          <w:szCs w:val="28"/>
        </w:rPr>
        <w:t xml:space="preserve">   </w:t>
      </w:r>
      <w:r w:rsidR="0026016F">
        <w:rPr>
          <w:rFonts w:ascii="Times New Roman" w:eastAsia="Calibri" w:hAnsi="Times New Roman" w:cs="Times New Roman"/>
          <w:sz w:val="28"/>
          <w:szCs w:val="28"/>
        </w:rPr>
        <w:t xml:space="preserve"> </w:t>
      </w:r>
      <w:r w:rsidRPr="001422F3">
        <w:rPr>
          <w:rFonts w:ascii="Times New Roman" w:eastAsia="Calibri" w:hAnsi="Times New Roman" w:cs="Times New Roman"/>
          <w:sz w:val="28"/>
          <w:szCs w:val="28"/>
        </w:rPr>
        <w:t xml:space="preserve"> </w:t>
      </w:r>
      <w:r w:rsidRPr="001422F3">
        <w:rPr>
          <w:rFonts w:ascii="Times New Roman" w:eastAsia="Calibri" w:hAnsi="Times New Roman" w:cs="Times New Roman"/>
          <w:b/>
          <w:sz w:val="28"/>
          <w:szCs w:val="28"/>
        </w:rPr>
        <w:t>5.</w:t>
      </w:r>
      <w:r w:rsidRPr="001422F3">
        <w:rPr>
          <w:rFonts w:ascii="Times New Roman" w:eastAsia="Calibri" w:hAnsi="Times New Roman" w:cs="Times New Roman"/>
          <w:sz w:val="28"/>
          <w:szCs w:val="28"/>
        </w:rPr>
        <w:t xml:space="preserve"> Контроль за исполнением настоящего решения возложить на комиссию по местному самоуправлению и общественным связям (Л.Ю.Лесникова).</w:t>
      </w:r>
    </w:p>
    <w:p w:rsidR="00623754" w:rsidRDefault="00E3080B" w:rsidP="00490E35">
      <w:pPr>
        <w:spacing w:after="0" w:line="240" w:lineRule="auto"/>
        <w:ind w:left="225"/>
        <w:jc w:val="both"/>
        <w:rPr>
          <w:rFonts w:ascii="Times New Roman" w:hAnsi="Times New Roman" w:cs="Times New Roman"/>
          <w:sz w:val="28"/>
          <w:szCs w:val="28"/>
        </w:rPr>
      </w:pPr>
      <w:r>
        <w:rPr>
          <w:rFonts w:ascii="Times New Roman" w:hAnsi="Times New Roman" w:cs="Times New Roman"/>
          <w:sz w:val="28"/>
          <w:szCs w:val="28"/>
        </w:rPr>
        <w:t>Глава местного самоуправления,</w:t>
      </w:r>
    </w:p>
    <w:p w:rsidR="00E3080B" w:rsidRPr="00490E35" w:rsidRDefault="00E3080B" w:rsidP="00490E35">
      <w:pPr>
        <w:spacing w:after="0" w:line="240" w:lineRule="auto"/>
        <w:ind w:left="225"/>
        <w:jc w:val="both"/>
        <w:rPr>
          <w:rFonts w:ascii="Times New Roman" w:hAnsi="Times New Roman" w:cs="Times New Roman"/>
          <w:sz w:val="28"/>
          <w:szCs w:val="28"/>
        </w:rPr>
      </w:pPr>
      <w:r>
        <w:rPr>
          <w:rFonts w:ascii="Times New Roman" w:hAnsi="Times New Roman" w:cs="Times New Roman"/>
          <w:sz w:val="28"/>
          <w:szCs w:val="28"/>
        </w:rPr>
        <w:t>председатель Земского собрания                                     С.И.Бобровских</w:t>
      </w:r>
    </w:p>
    <w:p w:rsidR="00623754" w:rsidRPr="00623754" w:rsidRDefault="00623754" w:rsidP="00623754">
      <w:pPr>
        <w:pStyle w:val="a3"/>
        <w:jc w:val="both"/>
        <w:rPr>
          <w:rFonts w:ascii="Times New Roman" w:hAnsi="Times New Roman" w:cs="Times New Roman"/>
          <w:sz w:val="28"/>
          <w:szCs w:val="28"/>
        </w:rPr>
      </w:pPr>
    </w:p>
    <w:sectPr w:rsidR="00623754" w:rsidRPr="00623754" w:rsidSect="00E3080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nsid w:val="03C83E26"/>
    <w:multiLevelType w:val="multilevel"/>
    <w:tmpl w:val="08669644"/>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C27BBE"/>
    <w:multiLevelType w:val="hybridMultilevel"/>
    <w:tmpl w:val="557620E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273B86"/>
    <w:multiLevelType w:val="multilevel"/>
    <w:tmpl w:val="5D12FBC2"/>
    <w:lvl w:ilvl="0">
      <w:start w:val="1"/>
      <w:numFmt w:val="decimal"/>
      <w:lvlText w:val="%1."/>
      <w:lvlJc w:val="left"/>
      <w:pPr>
        <w:ind w:left="585" w:hanging="360"/>
      </w:pPr>
      <w:rPr>
        <w:rFonts w:hint="default"/>
        <w:b/>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215"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465" w:hanging="2160"/>
      </w:pPr>
      <w:rPr>
        <w:rFonts w:hint="default"/>
      </w:rPr>
    </w:lvl>
  </w:abstractNum>
  <w:abstractNum w:abstractNumId="4">
    <w:nsid w:val="536F12B5"/>
    <w:multiLevelType w:val="multilevel"/>
    <w:tmpl w:val="B2A62C82"/>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5DC263D"/>
    <w:multiLevelType w:val="hybridMultilevel"/>
    <w:tmpl w:val="CC1CF1D6"/>
    <w:lvl w:ilvl="0" w:tplc="500C411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41DA4"/>
    <w:multiLevelType w:val="hybridMultilevel"/>
    <w:tmpl w:val="A2529E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536BB"/>
    <w:multiLevelType w:val="hybridMultilevel"/>
    <w:tmpl w:val="71AE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A4C0B"/>
    <w:multiLevelType w:val="hybridMultilevel"/>
    <w:tmpl w:val="5016C492"/>
    <w:lvl w:ilvl="0" w:tplc="97C0357E">
      <w:start w:val="2"/>
      <w:numFmt w:val="decimal"/>
      <w:lvlText w:val="%1."/>
      <w:lvlJc w:val="left"/>
      <w:pPr>
        <w:ind w:left="600" w:hanging="360"/>
      </w:pPr>
      <w:rPr>
        <w:rFonts w:hint="default"/>
        <w:b/>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7146508E"/>
    <w:multiLevelType w:val="multilevel"/>
    <w:tmpl w:val="1E32E738"/>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nsid w:val="7476315F"/>
    <w:multiLevelType w:val="hybridMultilevel"/>
    <w:tmpl w:val="97CAB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92551"/>
    <w:multiLevelType w:val="multilevel"/>
    <w:tmpl w:val="8C10E41C"/>
    <w:lvl w:ilvl="0">
      <w:start w:val="1"/>
      <w:numFmt w:val="decimal"/>
      <w:lvlText w:val="%1."/>
      <w:lvlJc w:val="left"/>
      <w:pPr>
        <w:ind w:left="450" w:hanging="450"/>
      </w:pPr>
      <w:rPr>
        <w:rFonts w:cs="Times New Roman"/>
      </w:rPr>
    </w:lvl>
    <w:lvl w:ilvl="1">
      <w:start w:val="6"/>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7"/>
  </w:num>
  <w:num w:numId="2">
    <w:abstractNumId w:val="6"/>
  </w:num>
  <w:num w:numId="3">
    <w:abstractNumId w:val="0"/>
  </w:num>
  <w:num w:numId="4">
    <w:abstractNumId w:val="5"/>
  </w:num>
  <w:num w:numId="5">
    <w:abstractNumId w:val="10"/>
  </w:num>
  <w:num w:numId="6">
    <w:abstractNumId w:val="2"/>
  </w:num>
  <w:num w:numId="7">
    <w:abstractNumId w:val="3"/>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70158"/>
    <w:rsid w:val="00043996"/>
    <w:rsid w:val="000F0E77"/>
    <w:rsid w:val="001422F3"/>
    <w:rsid w:val="00225A71"/>
    <w:rsid w:val="0026016F"/>
    <w:rsid w:val="00490E35"/>
    <w:rsid w:val="004E30B6"/>
    <w:rsid w:val="00623754"/>
    <w:rsid w:val="008207C9"/>
    <w:rsid w:val="008B0B72"/>
    <w:rsid w:val="008C5834"/>
    <w:rsid w:val="0096466A"/>
    <w:rsid w:val="00A55E10"/>
    <w:rsid w:val="00C71EF8"/>
    <w:rsid w:val="00CE050B"/>
    <w:rsid w:val="00D67671"/>
    <w:rsid w:val="00D70158"/>
    <w:rsid w:val="00E3080B"/>
    <w:rsid w:val="00EB2FFD"/>
    <w:rsid w:val="00E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158"/>
    <w:pPr>
      <w:ind w:left="720"/>
      <w:contextualSpacing/>
    </w:pPr>
  </w:style>
  <w:style w:type="paragraph" w:styleId="a4">
    <w:name w:val="Title"/>
    <w:basedOn w:val="a"/>
    <w:link w:val="a5"/>
    <w:qFormat/>
    <w:rsid w:val="00C71EF8"/>
    <w:pPr>
      <w:spacing w:after="0" w:line="240" w:lineRule="auto"/>
      <w:jc w:val="center"/>
    </w:pPr>
    <w:rPr>
      <w:rFonts w:ascii="Bookman Old Style" w:eastAsia="Times New Roman" w:hAnsi="Bookman Old Style" w:cs="Times New Roman"/>
      <w:sz w:val="28"/>
      <w:szCs w:val="24"/>
    </w:rPr>
  </w:style>
  <w:style w:type="character" w:customStyle="1" w:styleId="a5">
    <w:name w:val="Название Знак"/>
    <w:basedOn w:val="a0"/>
    <w:link w:val="a4"/>
    <w:rsid w:val="00C71EF8"/>
    <w:rPr>
      <w:rFonts w:ascii="Bookman Old Style" w:eastAsia="Times New Roman" w:hAnsi="Bookman Old Style" w:cs="Times New Roman"/>
      <w:sz w:val="28"/>
      <w:szCs w:val="24"/>
    </w:rPr>
  </w:style>
  <w:style w:type="paragraph" w:styleId="a6">
    <w:name w:val="Balloon Text"/>
    <w:basedOn w:val="a"/>
    <w:link w:val="a7"/>
    <w:unhideWhenUsed/>
    <w:rsid w:val="00C71EF8"/>
    <w:pPr>
      <w:spacing w:after="0" w:line="240" w:lineRule="auto"/>
    </w:pPr>
    <w:rPr>
      <w:rFonts w:ascii="Tahoma" w:hAnsi="Tahoma" w:cs="Tahoma"/>
      <w:sz w:val="16"/>
      <w:szCs w:val="16"/>
    </w:rPr>
  </w:style>
  <w:style w:type="character" w:customStyle="1" w:styleId="a7">
    <w:name w:val="Текст выноски Знак"/>
    <w:basedOn w:val="a0"/>
    <w:link w:val="a6"/>
    <w:rsid w:val="00C71EF8"/>
    <w:rPr>
      <w:rFonts w:ascii="Tahoma" w:hAnsi="Tahoma" w:cs="Tahoma"/>
      <w:sz w:val="16"/>
      <w:szCs w:val="16"/>
    </w:rPr>
  </w:style>
  <w:style w:type="paragraph" w:customStyle="1" w:styleId="ConsPlusNormal">
    <w:name w:val="ConsPlusNormal"/>
    <w:rsid w:val="00C71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F0CE8719B4A0DC4FF1AD967854A77E970E9EABDE8F370E95198639B2AED2BE5D27A5743CE12C45l2H" TargetMode="External"/><Relationship Id="rId3" Type="http://schemas.microsoft.com/office/2007/relationships/stylesWithEffects" Target="stylesWithEffects.xml"/><Relationship Id="rId7" Type="http://schemas.openxmlformats.org/officeDocument/2006/relationships/hyperlink" Target="file:///Z:\&#1047;&#1057;\&#1065;&#1077;&#1088;&#1073;&#1072;&#1082;&#1086;&#1074;&#1086;&#1081;\&#1050;%20&#1047;&#1077;&#1084;&#1089;&#1082;&#1086;&#1084;&#1091;\&#1048;&#1079;&#1084;&#1077;&#1085;&#1077;&#1085;&#1080;&#1103;%20&#1074;%20%20&#1055;&#1083;&#1086;&#1078;&#1077;&#1085;&#1080;&#1077;%20&#1086;%20&#1084;&#1091;&#1085;.%20&#1089;&#1083;&#1091;&#1078;&#1073;&#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2017-02-08T12:22:00Z</cp:lastPrinted>
  <dcterms:created xsi:type="dcterms:W3CDTF">2016-12-19T06:46:00Z</dcterms:created>
  <dcterms:modified xsi:type="dcterms:W3CDTF">2017-02-16T10:05:00Z</dcterms:modified>
</cp:coreProperties>
</file>